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A3" w:rsidRDefault="00FC1FA3" w:rsidP="00FC1FA3">
      <w:pPr>
        <w:spacing w:after="0"/>
        <w:jc w:val="center"/>
        <w:rPr>
          <w:b/>
        </w:rPr>
      </w:pPr>
      <w:r>
        <w:rPr>
          <w:b/>
        </w:rPr>
        <w:t xml:space="preserve">Nation Building Program Roads to Recovery Program Conditions Variation </w:t>
      </w:r>
      <w:r w:rsidR="001F2366">
        <w:rPr>
          <w:b/>
        </w:rPr>
        <w:t>FC2013/1</w:t>
      </w:r>
    </w:p>
    <w:p w:rsidR="00FC1FA3" w:rsidRDefault="00FC1FA3" w:rsidP="00FC1FA3">
      <w:pPr>
        <w:spacing w:after="0"/>
        <w:jc w:val="center"/>
        <w:rPr>
          <w:b/>
        </w:rPr>
      </w:pPr>
    </w:p>
    <w:p w:rsidR="007B25E4" w:rsidRDefault="007608FC" w:rsidP="00FC1FA3">
      <w:pPr>
        <w:spacing w:after="0"/>
        <w:jc w:val="center"/>
        <w:rPr>
          <w:b/>
        </w:rPr>
      </w:pPr>
      <w:r>
        <w:rPr>
          <w:b/>
        </w:rPr>
        <w:t>Explanato</w:t>
      </w:r>
      <w:r w:rsidR="004456B7">
        <w:rPr>
          <w:b/>
        </w:rPr>
        <w:t>ry Statement</w:t>
      </w:r>
    </w:p>
    <w:p w:rsidR="00FC1FA3" w:rsidRDefault="00FC1FA3" w:rsidP="00FC1FA3">
      <w:pPr>
        <w:spacing w:after="0"/>
        <w:jc w:val="center"/>
        <w:rPr>
          <w:b/>
        </w:rPr>
      </w:pPr>
    </w:p>
    <w:p w:rsidR="00FC1FA3" w:rsidRPr="00F60F72" w:rsidRDefault="00FC1FA3" w:rsidP="00FC1FA3">
      <w:pPr>
        <w:spacing w:after="0"/>
      </w:pPr>
      <w:r>
        <w:t xml:space="preserve">Part 8 of the </w:t>
      </w:r>
      <w:r w:rsidRPr="004456B7">
        <w:rPr>
          <w:i/>
        </w:rPr>
        <w:t>Nation Building Program (National Land Transport) Act 2009</w:t>
      </w:r>
      <w:r>
        <w:t xml:space="preserve"> provides for funding for </w:t>
      </w:r>
      <w:r w:rsidR="001F2366">
        <w:t xml:space="preserve">road work </w:t>
      </w:r>
      <w:r>
        <w:t xml:space="preserve">to be provided to local government </w:t>
      </w:r>
      <w:r w:rsidR="001F2366">
        <w:t xml:space="preserve">authorities </w:t>
      </w:r>
      <w:r>
        <w:t>in Australia.</w:t>
      </w:r>
    </w:p>
    <w:p w:rsidR="00FC1FA3" w:rsidRDefault="00FC1FA3" w:rsidP="00FC1FA3">
      <w:pPr>
        <w:spacing w:after="0"/>
      </w:pPr>
    </w:p>
    <w:p w:rsidR="00FC1FA3" w:rsidRPr="00F60F72" w:rsidRDefault="00FC1FA3" w:rsidP="00FC1FA3">
      <w:pPr>
        <w:spacing w:after="0"/>
        <w:rPr>
          <w:i/>
        </w:rPr>
      </w:pPr>
      <w:r>
        <w:t xml:space="preserve">Section 90 requires the </w:t>
      </w:r>
      <w:r w:rsidRPr="006F125C">
        <w:t>Minister</w:t>
      </w:r>
      <w:r>
        <w:t xml:space="preserve"> to determine in writing the conditions that apply to </w:t>
      </w:r>
      <w:r w:rsidRPr="00664B7A">
        <w:t>payment</w:t>
      </w:r>
      <w:r>
        <w:t>s</w:t>
      </w:r>
      <w:r w:rsidR="009379B3">
        <w:t xml:space="preserve"> and with which funding recipients must comply in order to receive funding</w:t>
      </w:r>
      <w:r>
        <w:t xml:space="preserve"> under Part 8 of the Act.  The determination is a legislative instrument for the purposes of the </w:t>
      </w:r>
      <w:r>
        <w:rPr>
          <w:i/>
        </w:rPr>
        <w:t>Legislative Instruments Act 2003.</w:t>
      </w:r>
    </w:p>
    <w:p w:rsidR="00FC1FA3" w:rsidRDefault="00FC1FA3" w:rsidP="00FC1FA3">
      <w:pPr>
        <w:spacing w:after="0"/>
      </w:pPr>
    </w:p>
    <w:p w:rsidR="00BE74AF" w:rsidRDefault="00FC1FA3" w:rsidP="001F2366">
      <w:pPr>
        <w:spacing w:after="0"/>
      </w:pPr>
      <w:r>
        <w:t xml:space="preserve">The conditions were determined on </w:t>
      </w:r>
      <w:r w:rsidR="009379B3">
        <w:t>9 September 2009</w:t>
      </w:r>
      <w:r w:rsidR="001F2366">
        <w:t xml:space="preserve"> and amended on 25 November 2010 and 19 April 2010.  In the process of amendment</w:t>
      </w:r>
      <w:bookmarkStart w:id="0" w:name="_GoBack"/>
      <w:bookmarkEnd w:id="0"/>
      <w:r w:rsidR="001F2366">
        <w:t>, some errors were made in the referencing of clauses in Part 3 of the conditions.  This variation corrects these errors.</w:t>
      </w:r>
    </w:p>
    <w:sectPr w:rsidR="00BE74AF" w:rsidSect="007B2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FC"/>
    <w:rsid w:val="000472F1"/>
    <w:rsid w:val="000C569B"/>
    <w:rsid w:val="000F15AD"/>
    <w:rsid w:val="001F2366"/>
    <w:rsid w:val="00267693"/>
    <w:rsid w:val="002E7F3C"/>
    <w:rsid w:val="0039543E"/>
    <w:rsid w:val="00396E55"/>
    <w:rsid w:val="004456B7"/>
    <w:rsid w:val="004F4A14"/>
    <w:rsid w:val="0058584A"/>
    <w:rsid w:val="0065518E"/>
    <w:rsid w:val="006826C8"/>
    <w:rsid w:val="006A6D91"/>
    <w:rsid w:val="006E278A"/>
    <w:rsid w:val="007608FC"/>
    <w:rsid w:val="007B25E4"/>
    <w:rsid w:val="007F6FAA"/>
    <w:rsid w:val="00815DE8"/>
    <w:rsid w:val="008852DE"/>
    <w:rsid w:val="008C2492"/>
    <w:rsid w:val="00936AFF"/>
    <w:rsid w:val="009379B3"/>
    <w:rsid w:val="00A500D0"/>
    <w:rsid w:val="00BE74AF"/>
    <w:rsid w:val="00C04136"/>
    <w:rsid w:val="00C72A47"/>
    <w:rsid w:val="00C738EF"/>
    <w:rsid w:val="00C83610"/>
    <w:rsid w:val="00CB2BE8"/>
    <w:rsid w:val="00CF3B4E"/>
    <w:rsid w:val="00D11A28"/>
    <w:rsid w:val="00D5458E"/>
    <w:rsid w:val="00EA5C44"/>
    <w:rsid w:val="00FB2604"/>
    <w:rsid w:val="00FB2EA3"/>
    <w:rsid w:val="00FC1FA3"/>
    <w:rsid w:val="00FD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Infrastructure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SMarks</dc:creator>
  <cp:lastModifiedBy>Stanley Fitzroy Marks</cp:lastModifiedBy>
  <cp:revision>3</cp:revision>
  <cp:lastPrinted>2009-09-20T23:34:00Z</cp:lastPrinted>
  <dcterms:created xsi:type="dcterms:W3CDTF">2013-03-18T21:13:00Z</dcterms:created>
  <dcterms:modified xsi:type="dcterms:W3CDTF">2013-03-18T21:22:00Z</dcterms:modified>
</cp:coreProperties>
</file>