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753" w:rsidRDefault="004B2753" w:rsidP="00424B97"/>
    <w:p w:rsidR="00E36A83" w:rsidRDefault="00E36A83" w:rsidP="00424B97"/>
    <w:p w:rsidR="00E36A83" w:rsidRPr="00E36A83" w:rsidRDefault="00E36A83" w:rsidP="00E36A8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6A83">
        <w:rPr>
          <w:rFonts w:ascii="Times New Roman" w:hAnsi="Times New Roman" w:cs="Times New Roman"/>
          <w:b/>
          <w:i/>
          <w:sz w:val="24"/>
          <w:szCs w:val="24"/>
        </w:rPr>
        <w:t xml:space="preserve">Local Government Act 1993 </w:t>
      </w:r>
      <w:r w:rsidRPr="00E36A83">
        <w:rPr>
          <w:rFonts w:ascii="Times New Roman" w:hAnsi="Times New Roman" w:cs="Times New Roman"/>
          <w:b/>
          <w:sz w:val="24"/>
          <w:szCs w:val="24"/>
        </w:rPr>
        <w:t>(NSW) (NI)</w:t>
      </w:r>
    </w:p>
    <w:p w:rsidR="00E36A83" w:rsidRPr="00E36A83" w:rsidRDefault="00E36A83" w:rsidP="00E36A8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6A83">
        <w:rPr>
          <w:rFonts w:ascii="Times New Roman" w:hAnsi="Times New Roman" w:cs="Times New Roman"/>
          <w:b/>
          <w:sz w:val="24"/>
          <w:szCs w:val="24"/>
        </w:rPr>
        <w:t>ORDER UNDER SECTIONS 438W and 438Y</w:t>
      </w:r>
    </w:p>
    <w:p w:rsidR="00E36A83" w:rsidRPr="00E36A83" w:rsidRDefault="00E36A83" w:rsidP="00E36A8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6A83">
        <w:rPr>
          <w:rFonts w:ascii="Times New Roman" w:hAnsi="Times New Roman" w:cs="Times New Roman"/>
          <w:b/>
          <w:sz w:val="24"/>
          <w:szCs w:val="24"/>
        </w:rPr>
        <w:t>Suspension of the Norfolk Island Regional Council</w:t>
      </w:r>
    </w:p>
    <w:p w:rsidR="00E36A83" w:rsidRPr="00E36A83" w:rsidRDefault="00E36A83" w:rsidP="00E36A83">
      <w:pPr>
        <w:pStyle w:val="BodyText"/>
        <w:rPr>
          <w:rFonts w:ascii="Times New Roman" w:eastAsia="Calibri" w:hAnsi="Times New Roman"/>
          <w:szCs w:val="24"/>
          <w:lang w:eastAsia="en-US"/>
        </w:rPr>
      </w:pPr>
      <w:r w:rsidRPr="00E36A83">
        <w:rPr>
          <w:rFonts w:ascii="Times New Roman" w:hAnsi="Times New Roman"/>
          <w:szCs w:val="24"/>
        </w:rPr>
        <w:t>I, Nola Marino, Assistant Minister for Regional Development and Territories and Parliamentary Secretary to the Deputy Prime Minister and Minister for Infrastructure, Transport and Regional Development</w:t>
      </w:r>
      <w:r w:rsidRPr="00E36A83">
        <w:rPr>
          <w:rFonts w:ascii="Times New Roman" w:eastAsia="Calibri" w:hAnsi="Times New Roman"/>
          <w:szCs w:val="24"/>
          <w:lang w:eastAsia="en-US"/>
        </w:rPr>
        <w:t xml:space="preserve">, having appointed Carolyn McNally to hold a public inquiry into the Norfolk Island Regional Council (NIRC) consider that it is in the public interest to suspend NIRC, and make this order pursuant to section 438W of the </w:t>
      </w:r>
      <w:r w:rsidRPr="00E36A83">
        <w:rPr>
          <w:rFonts w:ascii="Times New Roman" w:eastAsia="Calibri" w:hAnsi="Times New Roman"/>
          <w:i/>
          <w:szCs w:val="24"/>
          <w:lang w:eastAsia="en-US"/>
        </w:rPr>
        <w:t>Local Government Act 1993</w:t>
      </w:r>
      <w:r w:rsidRPr="00E36A83">
        <w:rPr>
          <w:rFonts w:ascii="Times New Roman" w:eastAsia="Calibri" w:hAnsi="Times New Roman"/>
          <w:szCs w:val="24"/>
          <w:lang w:eastAsia="en-US"/>
        </w:rPr>
        <w:t xml:space="preserve"> (NSW) (NI) (the Act) to suspend NIRC.</w:t>
      </w:r>
    </w:p>
    <w:p w:rsidR="00E36A83" w:rsidRPr="00E36A83" w:rsidRDefault="00E36A83" w:rsidP="00E36A83">
      <w:pPr>
        <w:pStyle w:val="BodyText"/>
        <w:rPr>
          <w:rFonts w:ascii="Times New Roman" w:eastAsia="Calibri" w:hAnsi="Times New Roman"/>
          <w:szCs w:val="24"/>
          <w:lang w:eastAsia="en-US"/>
        </w:rPr>
      </w:pPr>
      <w:r w:rsidRPr="00E36A83">
        <w:rPr>
          <w:rFonts w:ascii="Times New Roman" w:eastAsia="Calibri" w:hAnsi="Times New Roman"/>
          <w:szCs w:val="24"/>
          <w:lang w:eastAsia="en-US"/>
        </w:rPr>
        <w:t>This suspension shall continue until terminated by me, or until such time as NIRC is dismissed.</w:t>
      </w:r>
    </w:p>
    <w:p w:rsidR="00E36A83" w:rsidRPr="00E36A83" w:rsidRDefault="00E36A83" w:rsidP="00E36A83">
      <w:pPr>
        <w:pStyle w:val="BodyText"/>
        <w:rPr>
          <w:rFonts w:ascii="Times New Roman" w:hAnsi="Times New Roman"/>
          <w:szCs w:val="24"/>
        </w:rPr>
      </w:pPr>
      <w:r w:rsidRPr="00E36A83">
        <w:rPr>
          <w:rFonts w:ascii="Times New Roman" w:hAnsi="Times New Roman"/>
          <w:szCs w:val="24"/>
        </w:rPr>
        <w:t xml:space="preserve">Further, pursuant to section 438Y of the Act, I hereby appoint Michael Colreavy as interim administrator of NIRC until the suspension is terminated by me, or until such time as NIRC is dismissed, whichever is the earlier. </w:t>
      </w:r>
    </w:p>
    <w:p w:rsidR="00E36A83" w:rsidRPr="00E36A83" w:rsidRDefault="00E36A83" w:rsidP="00E36A83">
      <w:pPr>
        <w:pStyle w:val="BodyText"/>
        <w:rPr>
          <w:rFonts w:ascii="Times New Roman" w:hAnsi="Times New Roman"/>
          <w:szCs w:val="24"/>
        </w:rPr>
      </w:pPr>
      <w:r w:rsidRPr="00E36A83">
        <w:rPr>
          <w:rFonts w:ascii="Times New Roman" w:hAnsi="Times New Roman"/>
          <w:szCs w:val="24"/>
        </w:rPr>
        <w:t>This order commences on 4 August 2021.</w:t>
      </w:r>
    </w:p>
    <w:p w:rsidR="00E36A83" w:rsidRPr="00E36A83" w:rsidRDefault="00E36A83" w:rsidP="00E36A83">
      <w:pPr>
        <w:keepNext/>
        <w:spacing w:before="300" w:line="240" w:lineRule="atLeast"/>
        <w:ind w:right="397"/>
        <w:rPr>
          <w:rFonts w:ascii="Times New Roman" w:hAnsi="Times New Roman" w:cs="Times New Roman"/>
          <w:sz w:val="24"/>
          <w:szCs w:val="24"/>
        </w:rPr>
      </w:pPr>
      <w:r w:rsidRPr="00E36A83">
        <w:rPr>
          <w:rFonts w:ascii="Times New Roman" w:hAnsi="Times New Roman" w:cs="Times New Roman"/>
          <w:sz w:val="24"/>
          <w:szCs w:val="24"/>
        </w:rPr>
        <w:t>Dated</w:t>
      </w:r>
      <w:r w:rsidRPr="00E36A8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28 July</w:t>
      </w:r>
      <w:r w:rsidRPr="00E36A83">
        <w:rPr>
          <w:rFonts w:ascii="Times New Roman" w:hAnsi="Times New Roman" w:cs="Times New Roman"/>
          <w:sz w:val="24"/>
          <w:szCs w:val="24"/>
        </w:rPr>
        <w:t xml:space="preserve"> 2021</w:t>
      </w:r>
    </w:p>
    <w:p w:rsidR="00E36A83" w:rsidRPr="00E36A83" w:rsidRDefault="00E36A83" w:rsidP="00E36A83">
      <w:pPr>
        <w:keepNext/>
        <w:tabs>
          <w:tab w:val="left" w:pos="3402"/>
        </w:tabs>
        <w:spacing w:before="1440"/>
        <w:ind w:right="397"/>
        <w:rPr>
          <w:rFonts w:ascii="Times New Roman" w:hAnsi="Times New Roman" w:cs="Times New Roman"/>
          <w:b/>
          <w:sz w:val="24"/>
          <w:szCs w:val="24"/>
        </w:rPr>
      </w:pPr>
      <w:r w:rsidRPr="00E36A83">
        <w:rPr>
          <w:rFonts w:ascii="Times New Roman" w:hAnsi="Times New Roman" w:cs="Times New Roman"/>
          <w:sz w:val="24"/>
          <w:szCs w:val="24"/>
        </w:rPr>
        <w:t>Nola Marino</w:t>
      </w:r>
      <w:r w:rsidRPr="00E36A83">
        <w:rPr>
          <w:rFonts w:ascii="Times New Roman" w:hAnsi="Times New Roman" w:cs="Times New Roman"/>
          <w:sz w:val="24"/>
          <w:szCs w:val="24"/>
        </w:rPr>
        <w:br/>
        <w:t>Assistant Minister for Regional Development and Territories</w:t>
      </w:r>
      <w:r w:rsidRPr="00E36A83">
        <w:rPr>
          <w:rFonts w:ascii="Times New Roman" w:hAnsi="Times New Roman" w:cs="Times New Roman"/>
          <w:sz w:val="24"/>
          <w:szCs w:val="24"/>
        </w:rPr>
        <w:br/>
        <w:t>Parliamentary Secretary to the Deputy Prime Minister and Minister for Infrastructure, Transport and Regional Development</w:t>
      </w:r>
    </w:p>
    <w:p w:rsidR="00E36A83" w:rsidRPr="00E36A83" w:rsidRDefault="00E36A83" w:rsidP="00424B97">
      <w:pPr>
        <w:rPr>
          <w:rFonts w:ascii="Times New Roman" w:hAnsi="Times New Roman" w:cs="Times New Roman"/>
          <w:sz w:val="24"/>
          <w:szCs w:val="24"/>
        </w:rPr>
      </w:pPr>
    </w:p>
    <w:sectPr w:rsidR="00E36A83" w:rsidRPr="00E36A83" w:rsidSect="008E4F6C">
      <w:headerReference w:type="first" r:id="rId7"/>
      <w:type w:val="continuous"/>
      <w:pgSz w:w="11906" w:h="16838" w:code="9"/>
      <w:pgMar w:top="1134" w:right="1134" w:bottom="1134" w:left="1134" w:header="567" w:footer="510" w:gutter="0"/>
      <w:cols w:space="1202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4F6C" w:rsidRDefault="008E4F6C" w:rsidP="003A707F">
      <w:pPr>
        <w:spacing w:after="0" w:line="240" w:lineRule="auto"/>
      </w:pPr>
      <w:r>
        <w:separator/>
      </w:r>
    </w:p>
  </w:endnote>
  <w:endnote w:type="continuationSeparator" w:id="0">
    <w:p w:rsidR="008E4F6C" w:rsidRDefault="008E4F6C" w:rsidP="003A7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4F6C" w:rsidRDefault="008E4F6C" w:rsidP="003A707F">
      <w:pPr>
        <w:spacing w:after="0" w:line="240" w:lineRule="auto"/>
      </w:pPr>
      <w:r>
        <w:separator/>
      </w:r>
    </w:p>
  </w:footnote>
  <w:footnote w:type="continuationSeparator" w:id="0">
    <w:p w:rsidR="008E4F6C" w:rsidRDefault="008E4F6C" w:rsidP="003A70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77" w:type="dxa"/>
      <w:tblInd w:w="80" w:type="dxa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F40885" w:rsidRPr="00CE796A" w:rsidTr="0095650D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40885" w:rsidRPr="00CE796A" w:rsidRDefault="00F40885" w:rsidP="00840A06">
          <w:pPr>
            <w:spacing w:before="60" w:after="0"/>
            <w:ind w:left="-51"/>
            <w:rPr>
              <w:rFonts w:ascii="Arial" w:hAnsi="Arial"/>
              <w:sz w:val="12"/>
            </w:rPr>
          </w:pPr>
          <w:bookmarkStart w:id="1" w:name="OLE_LINK2"/>
          <w:r>
            <w:rPr>
              <w:rFonts w:ascii="Arial" w:hAnsi="Arial"/>
              <w:noProof/>
              <w:sz w:val="12"/>
              <w:lang w:eastAsia="en-AU"/>
            </w:rPr>
            <w:drawing>
              <wp:inline distT="0" distB="0" distL="0" distR="0" wp14:anchorId="14ED7543" wp14:editId="74B83D9D">
                <wp:extent cx="702945" cy="544195"/>
                <wp:effectExtent l="0" t="0" r="0" b="8255"/>
                <wp:docPr id="1" name="Picture 1" title="Commonwealth Coat of Arms of Austral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40885" w:rsidRPr="00CE796A" w:rsidRDefault="00F40885" w:rsidP="00840A06">
          <w:pPr>
            <w:spacing w:before="60" w:after="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br/>
            <w:t>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40885" w:rsidRPr="00CE796A" w:rsidRDefault="00F40885" w:rsidP="00840A06">
          <w:pPr>
            <w:spacing w:before="180" w:after="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 w:rsidRPr="00CE796A"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F40885" w:rsidRPr="00CE796A" w:rsidTr="00840A06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  <w:vAlign w:val="bottom"/>
        </w:tcPr>
        <w:p w:rsidR="00F40885" w:rsidRPr="00CE796A" w:rsidRDefault="00F40885" w:rsidP="00840A06">
          <w:pPr>
            <w:spacing w:after="0"/>
            <w:ind w:left="-51"/>
            <w:rPr>
              <w:rFonts w:ascii="Arial" w:hAnsi="Arial" w:cs="Arial"/>
              <w:sz w:val="14"/>
              <w:szCs w:val="14"/>
            </w:rPr>
          </w:pPr>
          <w:bookmarkStart w:id="2" w:name="GazNo"/>
          <w:bookmarkEnd w:id="2"/>
          <w:r w:rsidRPr="00CE796A">
            <w:rPr>
              <w:rFonts w:ascii="Arial" w:hAnsi="Arial"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000000"/>
          <w:vAlign w:val="bottom"/>
        </w:tcPr>
        <w:p w:rsidR="00F40885" w:rsidRPr="00840A06" w:rsidRDefault="00F40885" w:rsidP="00840A06">
          <w:pPr>
            <w:spacing w:after="0"/>
            <w:jc w:val="right"/>
            <w:rPr>
              <w:rFonts w:ascii="Arial" w:hAnsi="Arial" w:cs="Arial"/>
              <w:b/>
              <w:sz w:val="24"/>
              <w:szCs w:val="24"/>
            </w:rPr>
          </w:pPr>
          <w:r w:rsidRPr="00840A06">
            <w:rPr>
              <w:rFonts w:ascii="Arial" w:hAnsi="Arial" w:cs="Arial"/>
              <w:b/>
              <w:sz w:val="24"/>
              <w:szCs w:val="24"/>
            </w:rPr>
            <w:t>GOVERNMENT NOTICES</w:t>
          </w:r>
        </w:p>
      </w:tc>
    </w:tr>
    <w:bookmarkEnd w:id="1"/>
  </w:tbl>
  <w:p w:rsidR="00F40885" w:rsidRPr="003A707F" w:rsidRDefault="00F40885" w:rsidP="00F40885">
    <w:pPr>
      <w:pStyle w:val="Header"/>
      <w:rPr>
        <w:sz w:val="2"/>
        <w:szCs w:val="2"/>
      </w:rPr>
    </w:pPr>
  </w:p>
  <w:p w:rsidR="00F40885" w:rsidRPr="00F40885" w:rsidRDefault="00F40885">
    <w:pPr>
      <w:pStyle w:val="Header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embedTrueTypeFonts/>
  <w:saveSubsetFonts/>
  <w:proofState w:spelling="clean" w:grammar="clean"/>
  <w:documentProtection w:edit="forms" w:enforcement="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F6C"/>
    <w:rsid w:val="000E1F2B"/>
    <w:rsid w:val="001C2AAD"/>
    <w:rsid w:val="001F6E54"/>
    <w:rsid w:val="00280BCD"/>
    <w:rsid w:val="003A707F"/>
    <w:rsid w:val="003B0EC1"/>
    <w:rsid w:val="003B573B"/>
    <w:rsid w:val="003F2CBD"/>
    <w:rsid w:val="00424B97"/>
    <w:rsid w:val="004B2753"/>
    <w:rsid w:val="00520873"/>
    <w:rsid w:val="00573D44"/>
    <w:rsid w:val="00840A06"/>
    <w:rsid w:val="008439B7"/>
    <w:rsid w:val="0087253F"/>
    <w:rsid w:val="008E4F6C"/>
    <w:rsid w:val="009539C7"/>
    <w:rsid w:val="00A00F21"/>
    <w:rsid w:val="00B84226"/>
    <w:rsid w:val="00BE7780"/>
    <w:rsid w:val="00C63C4E"/>
    <w:rsid w:val="00C72C30"/>
    <w:rsid w:val="00D229E5"/>
    <w:rsid w:val="00D77A88"/>
    <w:rsid w:val="00E36A83"/>
    <w:rsid w:val="00F03910"/>
    <w:rsid w:val="00F40885"/>
    <w:rsid w:val="00FA2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427F62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5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07F"/>
  </w:style>
  <w:style w:type="paragraph" w:styleId="Footer">
    <w:name w:val="footer"/>
    <w:basedOn w:val="Normal"/>
    <w:link w:val="Foot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07F"/>
  </w:style>
  <w:style w:type="paragraph" w:styleId="BodyText">
    <w:name w:val="Body Text"/>
    <w:basedOn w:val="Normal"/>
    <w:link w:val="BodyTextChar"/>
    <w:rsid w:val="00E36A83"/>
    <w:pPr>
      <w:widowControl w:val="0"/>
      <w:tabs>
        <w:tab w:val="left" w:pos="567"/>
      </w:tabs>
      <w:spacing w:before="120" w:after="120" w:line="300" w:lineRule="atLeast"/>
    </w:pPr>
    <w:rPr>
      <w:rFonts w:ascii="Times" w:eastAsia="Times New Roman" w:hAnsi="Times" w:cs="Times New Roman"/>
      <w:sz w:val="24"/>
      <w:szCs w:val="20"/>
      <w:lang w:eastAsia="en-AU"/>
    </w:rPr>
  </w:style>
  <w:style w:type="character" w:customStyle="1" w:styleId="BodyTextChar">
    <w:name w:val="Body Text Char"/>
    <w:basedOn w:val="DefaultParagraphFont"/>
    <w:link w:val="BodyText"/>
    <w:rsid w:val="00E36A83"/>
    <w:rPr>
      <w:rFonts w:ascii="Times" w:eastAsia="Times New Roman" w:hAnsi="Times" w:cs="Times New Roman"/>
      <w:sz w:val="24"/>
      <w:szCs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5839A8-B701-4701-BBB1-4B9F85B36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1004</Characters>
  <Application>Microsoft Office Word</Application>
  <DocSecurity>0</DocSecurity>
  <PresentationFormat/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2013-06-24T01:35:00Z</cp:lastPrinted>
  <dcterms:created xsi:type="dcterms:W3CDTF">2021-07-30T05:17:00Z</dcterms:created>
  <dcterms:modified xsi:type="dcterms:W3CDTF">2021-07-30T05:17:00Z</dcterms:modified>
  <cp:category/>
  <cp:contentStatus/>
  <dc:language/>
  <cp:version/>
</cp:coreProperties>
</file>